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E81" w:rsidRPr="00E33C42" w:rsidRDefault="00474E81" w:rsidP="00474E81">
      <w:pPr>
        <w:tabs>
          <w:tab w:val="right" w:pos="10800"/>
        </w:tabs>
        <w:rPr>
          <w:rFonts w:ascii="Arial" w:hAnsi="Arial"/>
          <w:b/>
          <w:sz w:val="16"/>
          <w:szCs w:val="20"/>
        </w:rPr>
      </w:pPr>
      <w:r w:rsidRPr="00E33C42">
        <w:rPr>
          <w:rFonts w:ascii="Arial" w:hAnsi="Arial"/>
          <w:b/>
          <w:sz w:val="16"/>
          <w:szCs w:val="20"/>
        </w:rPr>
        <w:t>DEPARTMENT OF HEALTH SERVICES</w:t>
      </w:r>
      <w:r w:rsidRPr="00E33C42">
        <w:rPr>
          <w:rFonts w:ascii="Arial" w:hAnsi="Arial"/>
          <w:b/>
          <w:sz w:val="16"/>
          <w:szCs w:val="20"/>
        </w:rPr>
        <w:tab/>
        <w:t xml:space="preserve">STATE OF </w:t>
      </w:r>
      <w:smartTag w:uri="urn:schemas-microsoft-com:office:smarttags" w:element="State">
        <w:smartTag w:uri="urn:schemas-microsoft-com:office:smarttags" w:element="place">
          <w:r w:rsidRPr="00E33C42">
            <w:rPr>
              <w:rFonts w:ascii="Arial" w:hAnsi="Arial"/>
              <w:b/>
              <w:sz w:val="16"/>
              <w:szCs w:val="20"/>
            </w:rPr>
            <w:t>WISCONSIN</w:t>
          </w:r>
        </w:smartTag>
      </w:smartTag>
    </w:p>
    <w:p w:rsidR="00474E81" w:rsidRPr="00E33C42" w:rsidRDefault="00474E81" w:rsidP="00474E81">
      <w:pPr>
        <w:tabs>
          <w:tab w:val="right" w:pos="10800"/>
        </w:tabs>
        <w:rPr>
          <w:rFonts w:ascii="Arial" w:hAnsi="Arial"/>
          <w:sz w:val="16"/>
          <w:szCs w:val="20"/>
          <w:lang w:val="fr-CA"/>
        </w:rPr>
      </w:pPr>
      <w:proofErr w:type="gramStart"/>
      <w:r w:rsidRPr="00E33C42">
        <w:rPr>
          <w:rFonts w:ascii="Arial" w:hAnsi="Arial"/>
          <w:sz w:val="16"/>
          <w:szCs w:val="20"/>
        </w:rPr>
        <w:t>D</w:t>
      </w:r>
      <w:r w:rsidR="00205B62">
        <w:rPr>
          <w:rFonts w:ascii="Arial" w:hAnsi="Arial"/>
          <w:sz w:val="16"/>
          <w:szCs w:val="20"/>
        </w:rPr>
        <w:t>ivision of Medicaid Services</w:t>
      </w:r>
      <w:r w:rsidRPr="00E33C42">
        <w:rPr>
          <w:rFonts w:ascii="Arial" w:hAnsi="Arial"/>
          <w:sz w:val="16"/>
          <w:szCs w:val="20"/>
        </w:rPr>
        <w:tab/>
      </w:r>
      <w:r w:rsidR="00205B62">
        <w:rPr>
          <w:rFonts w:ascii="Arial" w:hAnsi="Arial"/>
          <w:sz w:val="16"/>
          <w:szCs w:val="20"/>
        </w:rPr>
        <w:t>D</w:t>
      </w:r>
      <w:r w:rsidRPr="00E33C42">
        <w:rPr>
          <w:rFonts w:ascii="Arial" w:hAnsi="Arial"/>
          <w:sz w:val="16"/>
          <w:szCs w:val="20"/>
        </w:rPr>
        <w:t xml:space="preserve">HS 107.12(2), Wis. </w:t>
      </w:r>
      <w:r w:rsidRPr="00E33C42">
        <w:rPr>
          <w:rFonts w:ascii="Arial" w:hAnsi="Arial"/>
          <w:sz w:val="16"/>
          <w:szCs w:val="20"/>
          <w:lang w:val="fr-CA"/>
        </w:rPr>
        <w:t>Admin.</w:t>
      </w:r>
      <w:proofErr w:type="gramEnd"/>
      <w:r w:rsidRPr="00E33C42">
        <w:rPr>
          <w:rFonts w:ascii="Arial" w:hAnsi="Arial"/>
          <w:sz w:val="16"/>
          <w:szCs w:val="20"/>
          <w:lang w:val="fr-CA"/>
        </w:rPr>
        <w:t xml:space="preserve"> Code</w:t>
      </w:r>
    </w:p>
    <w:p w:rsidR="00474E81" w:rsidRPr="00E33C42" w:rsidRDefault="008C377A" w:rsidP="00474E81">
      <w:pPr>
        <w:tabs>
          <w:tab w:val="right" w:pos="10800"/>
        </w:tabs>
        <w:rPr>
          <w:rFonts w:ascii="Arial" w:hAnsi="Arial"/>
          <w:sz w:val="16"/>
          <w:szCs w:val="20"/>
          <w:lang w:val="fr-CA"/>
        </w:rPr>
      </w:pPr>
      <w:r w:rsidRPr="00E33C42">
        <w:rPr>
          <w:rFonts w:ascii="Arial" w:hAnsi="Arial"/>
          <w:sz w:val="16"/>
          <w:szCs w:val="20"/>
          <w:lang w:val="fr-CA"/>
        </w:rPr>
        <w:t>F-</w:t>
      </w:r>
      <w:r w:rsidR="00474E81" w:rsidRPr="00E33C42">
        <w:rPr>
          <w:rFonts w:ascii="Arial" w:hAnsi="Arial"/>
          <w:sz w:val="16"/>
          <w:szCs w:val="20"/>
          <w:lang w:val="fr-CA"/>
        </w:rPr>
        <w:t>11041 (</w:t>
      </w:r>
      <w:r w:rsidR="002405E2">
        <w:rPr>
          <w:rFonts w:ascii="Arial" w:hAnsi="Arial"/>
          <w:sz w:val="16"/>
          <w:szCs w:val="20"/>
          <w:lang w:val="fr-CA"/>
        </w:rPr>
        <w:t>1</w:t>
      </w:r>
      <w:r w:rsidRPr="00E33C42">
        <w:rPr>
          <w:rFonts w:ascii="Arial" w:hAnsi="Arial"/>
          <w:sz w:val="16"/>
          <w:szCs w:val="20"/>
          <w:lang w:val="fr-CA"/>
        </w:rPr>
        <w:t>0/</w:t>
      </w:r>
      <w:r w:rsidR="00205B62">
        <w:rPr>
          <w:rFonts w:ascii="Arial" w:hAnsi="Arial"/>
          <w:sz w:val="16"/>
          <w:szCs w:val="20"/>
          <w:lang w:val="fr-CA"/>
        </w:rPr>
        <w:t>2</w:t>
      </w:r>
      <w:r w:rsidRPr="00E33C42">
        <w:rPr>
          <w:rFonts w:ascii="Arial" w:hAnsi="Arial"/>
          <w:sz w:val="16"/>
          <w:szCs w:val="20"/>
          <w:lang w:val="fr-CA"/>
        </w:rPr>
        <w:t>0</w:t>
      </w:r>
      <w:r w:rsidR="002405E2">
        <w:rPr>
          <w:rFonts w:ascii="Arial" w:hAnsi="Arial"/>
          <w:sz w:val="16"/>
          <w:szCs w:val="20"/>
          <w:lang w:val="fr-CA"/>
        </w:rPr>
        <w:t>08</w:t>
      </w:r>
      <w:r w:rsidR="00474E81" w:rsidRPr="00E33C42">
        <w:rPr>
          <w:rFonts w:ascii="Arial" w:hAnsi="Arial"/>
          <w:sz w:val="16"/>
          <w:szCs w:val="20"/>
          <w:lang w:val="fr-CA"/>
        </w:rPr>
        <w:t>)</w:t>
      </w:r>
    </w:p>
    <w:p w:rsidR="00474E81" w:rsidRPr="00E33C42" w:rsidRDefault="008C377A" w:rsidP="00474E81">
      <w:pPr>
        <w:jc w:val="center"/>
        <w:rPr>
          <w:rFonts w:ascii="Arial" w:hAnsi="Arial"/>
          <w:b/>
          <w:sz w:val="20"/>
          <w:szCs w:val="20"/>
        </w:rPr>
      </w:pPr>
      <w:r w:rsidRPr="00E33C42">
        <w:rPr>
          <w:rFonts w:ascii="Arial" w:hAnsi="Arial"/>
          <w:b/>
          <w:sz w:val="20"/>
          <w:szCs w:val="20"/>
        </w:rPr>
        <w:t>FORWARDHEALTH</w:t>
      </w:r>
    </w:p>
    <w:p w:rsidR="00474E81" w:rsidRPr="00E33C42" w:rsidRDefault="00474E81" w:rsidP="00474E81">
      <w:pPr>
        <w:jc w:val="center"/>
        <w:rPr>
          <w:rFonts w:ascii="Arial" w:hAnsi="Arial"/>
          <w:b/>
          <w:szCs w:val="20"/>
        </w:rPr>
      </w:pPr>
      <w:r w:rsidRPr="00E33C42">
        <w:rPr>
          <w:rFonts w:ascii="Arial" w:hAnsi="Arial"/>
          <w:b/>
          <w:szCs w:val="20"/>
        </w:rPr>
        <w:t>PRIVATE DUTY NURSING PRIOR AUTHORIZATION ACKNOWLEDGEMENT</w:t>
      </w:r>
    </w:p>
    <w:p w:rsidR="00474E81" w:rsidRPr="00E33C42" w:rsidRDefault="00474E81" w:rsidP="00474E81">
      <w:pPr>
        <w:ind w:left="360"/>
        <w:rPr>
          <w:rFonts w:ascii="Arial" w:hAnsi="Arial"/>
          <w:sz w:val="18"/>
          <w:szCs w:val="20"/>
        </w:rPr>
      </w:pPr>
    </w:p>
    <w:p w:rsidR="00474E81" w:rsidRPr="00E33C42" w:rsidRDefault="008C377A" w:rsidP="00474E81">
      <w:pPr>
        <w:rPr>
          <w:rFonts w:ascii="Arial" w:hAnsi="Arial"/>
          <w:sz w:val="18"/>
          <w:szCs w:val="20"/>
        </w:rPr>
      </w:pPr>
      <w:r w:rsidRPr="00E33C42">
        <w:rPr>
          <w:rFonts w:ascii="Arial" w:hAnsi="Arial"/>
          <w:sz w:val="18"/>
          <w:szCs w:val="20"/>
        </w:rPr>
        <w:t>ForwardHealth</w:t>
      </w:r>
      <w:r w:rsidR="00474E81" w:rsidRPr="00E33C42">
        <w:rPr>
          <w:rFonts w:ascii="Arial" w:hAnsi="Arial"/>
          <w:sz w:val="18"/>
          <w:szCs w:val="20"/>
        </w:rPr>
        <w:t xml:space="preserve"> require</w:t>
      </w:r>
      <w:r w:rsidRPr="00E33C42">
        <w:rPr>
          <w:rFonts w:ascii="Arial" w:hAnsi="Arial"/>
          <w:sz w:val="18"/>
          <w:szCs w:val="20"/>
        </w:rPr>
        <w:t>s</w:t>
      </w:r>
      <w:r w:rsidR="00474E81" w:rsidRPr="00E33C42">
        <w:rPr>
          <w:rFonts w:ascii="Arial" w:hAnsi="Arial"/>
          <w:sz w:val="18"/>
          <w:szCs w:val="20"/>
        </w:rPr>
        <w:t xml:space="preserve"> certain information to enable the programs to authorize and pay for medical</w:t>
      </w:r>
      <w:r w:rsidRPr="00E33C42">
        <w:rPr>
          <w:rFonts w:ascii="Arial" w:hAnsi="Arial"/>
          <w:sz w:val="18"/>
          <w:szCs w:val="20"/>
        </w:rPr>
        <w:t xml:space="preserve"> services provided to eligible members</w:t>
      </w:r>
      <w:r w:rsidR="00474E81" w:rsidRPr="00E33C42">
        <w:rPr>
          <w:rFonts w:ascii="Arial" w:hAnsi="Arial"/>
          <w:sz w:val="18"/>
          <w:szCs w:val="20"/>
        </w:rPr>
        <w:t>.</w:t>
      </w:r>
    </w:p>
    <w:p w:rsidR="00474E81" w:rsidRPr="00E33C42" w:rsidRDefault="00474E81" w:rsidP="00474E81">
      <w:pPr>
        <w:rPr>
          <w:rFonts w:ascii="Arial" w:hAnsi="Arial"/>
          <w:sz w:val="18"/>
          <w:szCs w:val="20"/>
        </w:rPr>
      </w:pPr>
    </w:p>
    <w:p w:rsidR="00474E81" w:rsidRPr="00E33C42" w:rsidRDefault="008C377A" w:rsidP="00474E81">
      <w:pPr>
        <w:rPr>
          <w:rFonts w:ascii="Arial" w:hAnsi="Arial"/>
          <w:sz w:val="18"/>
          <w:szCs w:val="20"/>
        </w:rPr>
      </w:pPr>
      <w:r w:rsidRPr="00E33C42">
        <w:rPr>
          <w:rFonts w:ascii="Arial" w:hAnsi="Arial"/>
          <w:sz w:val="18"/>
          <w:szCs w:val="20"/>
        </w:rPr>
        <w:t>Members of ForwardHealth</w:t>
      </w:r>
      <w:r w:rsidR="00474E81" w:rsidRPr="00E33C42">
        <w:rPr>
          <w:rFonts w:ascii="Arial" w:hAnsi="Arial"/>
          <w:sz w:val="18"/>
          <w:szCs w:val="20"/>
        </w:rPr>
        <w:t xml:space="preserve"> are required to give providers full, correct, and truthful information for the submission of correct and complete claims for reimbursement. This information should include, but is not limited to, information concerning </w:t>
      </w:r>
      <w:r w:rsidRPr="00E33C42">
        <w:rPr>
          <w:rFonts w:ascii="Arial" w:hAnsi="Arial"/>
          <w:sz w:val="18"/>
          <w:szCs w:val="20"/>
        </w:rPr>
        <w:t>enrollment</w:t>
      </w:r>
      <w:r w:rsidR="00474E81" w:rsidRPr="00E33C42">
        <w:rPr>
          <w:rFonts w:ascii="Arial" w:hAnsi="Arial"/>
          <w:sz w:val="18"/>
          <w:szCs w:val="20"/>
        </w:rPr>
        <w:t xml:space="preserve"> status, accurate name, address, and </w:t>
      </w:r>
      <w:r w:rsidRPr="00E33C42">
        <w:rPr>
          <w:rFonts w:ascii="Arial" w:hAnsi="Arial"/>
          <w:sz w:val="18"/>
          <w:szCs w:val="20"/>
        </w:rPr>
        <w:t>member</w:t>
      </w:r>
      <w:r w:rsidR="00474E81" w:rsidRPr="00E33C42">
        <w:rPr>
          <w:rFonts w:ascii="Arial" w:hAnsi="Arial"/>
          <w:sz w:val="18"/>
          <w:szCs w:val="20"/>
        </w:rPr>
        <w:t xml:space="preserve"> </w:t>
      </w:r>
      <w:r w:rsidR="004A17A4">
        <w:rPr>
          <w:rFonts w:ascii="Arial" w:hAnsi="Arial"/>
          <w:sz w:val="18"/>
          <w:szCs w:val="20"/>
        </w:rPr>
        <w:t xml:space="preserve">identification </w:t>
      </w:r>
      <w:r w:rsidR="00474E81" w:rsidRPr="00E33C42">
        <w:rPr>
          <w:rFonts w:ascii="Arial" w:hAnsi="Arial"/>
          <w:sz w:val="18"/>
          <w:szCs w:val="20"/>
        </w:rPr>
        <w:t>number</w:t>
      </w:r>
      <w:r w:rsidR="00205B62">
        <w:rPr>
          <w:rFonts w:ascii="Arial" w:hAnsi="Arial"/>
          <w:sz w:val="18"/>
          <w:szCs w:val="20"/>
        </w:rPr>
        <w:t xml:space="preserve">, Wis. Admin. </w:t>
      </w:r>
      <w:proofErr w:type="gramStart"/>
      <w:r w:rsidR="00205B62">
        <w:rPr>
          <w:rFonts w:ascii="Arial" w:hAnsi="Arial"/>
          <w:sz w:val="18"/>
          <w:szCs w:val="20"/>
        </w:rPr>
        <w:t xml:space="preserve">Code </w:t>
      </w:r>
      <w:r w:rsidR="00205B62">
        <w:rPr>
          <w:rFonts w:ascii="Arial" w:hAnsi="Arial" w:cs="Arial"/>
          <w:sz w:val="18"/>
          <w:szCs w:val="20"/>
        </w:rPr>
        <w:t>§</w:t>
      </w:r>
      <w:r w:rsidR="00205B62">
        <w:rPr>
          <w:rFonts w:ascii="Arial" w:hAnsi="Arial"/>
          <w:sz w:val="18"/>
          <w:szCs w:val="20"/>
        </w:rPr>
        <w:t xml:space="preserve"> DHS 104.02(</w:t>
      </w:r>
      <w:r w:rsidR="00474E81" w:rsidRPr="00E33C42">
        <w:rPr>
          <w:rFonts w:ascii="Arial" w:hAnsi="Arial"/>
          <w:sz w:val="18"/>
          <w:szCs w:val="20"/>
        </w:rPr>
        <w:t>4).</w:t>
      </w:r>
      <w:proofErr w:type="gramEnd"/>
    </w:p>
    <w:p w:rsidR="00474E81" w:rsidRPr="00E33C42" w:rsidRDefault="00474E81" w:rsidP="00474E81">
      <w:pPr>
        <w:rPr>
          <w:rFonts w:ascii="Arial" w:hAnsi="Arial"/>
          <w:sz w:val="18"/>
          <w:szCs w:val="20"/>
        </w:rPr>
      </w:pPr>
    </w:p>
    <w:p w:rsidR="00474E81" w:rsidRPr="00E33C42" w:rsidRDefault="00474E81" w:rsidP="00474E81">
      <w:pPr>
        <w:rPr>
          <w:rFonts w:ascii="Arial" w:hAnsi="Arial"/>
          <w:sz w:val="18"/>
          <w:szCs w:val="20"/>
        </w:rPr>
      </w:pPr>
      <w:r w:rsidRPr="00E33C42">
        <w:rPr>
          <w:rFonts w:ascii="Arial" w:hAnsi="Arial"/>
          <w:sz w:val="18"/>
          <w:szCs w:val="20"/>
        </w:rPr>
        <w:t xml:space="preserve">Under </w:t>
      </w:r>
      <w:r w:rsidR="00205B62">
        <w:rPr>
          <w:rFonts w:ascii="Arial" w:hAnsi="Arial"/>
          <w:sz w:val="18"/>
          <w:szCs w:val="20"/>
        </w:rPr>
        <w:t xml:space="preserve">Wis. Stat. </w:t>
      </w:r>
      <w:r w:rsidR="00205B62">
        <w:rPr>
          <w:rFonts w:ascii="Arial" w:hAnsi="Arial" w:cs="Arial"/>
          <w:sz w:val="18"/>
          <w:szCs w:val="20"/>
        </w:rPr>
        <w:t>§</w:t>
      </w:r>
      <w:r w:rsidRPr="00E33C42">
        <w:rPr>
          <w:rFonts w:ascii="Arial" w:hAnsi="Arial"/>
          <w:sz w:val="18"/>
          <w:szCs w:val="20"/>
        </w:rPr>
        <w:t xml:space="preserve"> 49.45(4), personally identifiable informatio</w:t>
      </w:r>
      <w:r w:rsidR="008C377A" w:rsidRPr="00E33C42">
        <w:rPr>
          <w:rFonts w:ascii="Arial" w:hAnsi="Arial"/>
          <w:sz w:val="18"/>
          <w:szCs w:val="20"/>
        </w:rPr>
        <w:t>n about program applicants and members</w:t>
      </w:r>
      <w:r w:rsidRPr="00E33C42">
        <w:rPr>
          <w:rFonts w:ascii="Arial" w:hAnsi="Arial"/>
          <w:sz w:val="18"/>
          <w:szCs w:val="20"/>
        </w:rPr>
        <w:t xml:space="preserve"> is confidential and is used for purposes directly related to </w:t>
      </w:r>
      <w:r w:rsidR="008C377A" w:rsidRPr="00E33C42">
        <w:rPr>
          <w:rFonts w:ascii="Arial" w:hAnsi="Arial"/>
          <w:sz w:val="18"/>
          <w:szCs w:val="20"/>
        </w:rPr>
        <w:t>ForwardHealth</w:t>
      </w:r>
      <w:r w:rsidRPr="00E33C42">
        <w:rPr>
          <w:rFonts w:ascii="Arial" w:hAnsi="Arial"/>
          <w:sz w:val="18"/>
          <w:szCs w:val="20"/>
        </w:rPr>
        <w:t xml:space="preserve"> administration such as determining eligibility of the applicant, processing prior authorization (PA) requests, or processing provider claims for reimbursement. Failure to supply the information requested by the form may result in denial of PA or payment for the services.</w:t>
      </w:r>
    </w:p>
    <w:p w:rsidR="00474E81" w:rsidRPr="00E33C42" w:rsidRDefault="00474E81" w:rsidP="00474E81">
      <w:pPr>
        <w:rPr>
          <w:rFonts w:ascii="Arial" w:hAnsi="Arial"/>
          <w:snapToGrid w:val="0"/>
          <w:sz w:val="18"/>
          <w:szCs w:val="20"/>
        </w:rPr>
      </w:pPr>
    </w:p>
    <w:p w:rsidR="00474E81" w:rsidRPr="00E33C42" w:rsidRDefault="00474E81" w:rsidP="00474E81">
      <w:pPr>
        <w:rPr>
          <w:rFonts w:ascii="Arial" w:hAnsi="Arial"/>
          <w:snapToGrid w:val="0"/>
          <w:sz w:val="18"/>
          <w:szCs w:val="20"/>
        </w:rPr>
      </w:pPr>
      <w:r w:rsidRPr="00E33C42">
        <w:rPr>
          <w:rFonts w:ascii="Arial" w:hAnsi="Arial"/>
          <w:sz w:val="18"/>
          <w:szCs w:val="20"/>
        </w:rPr>
        <w:t>The use of this form is voluntary, and providers may develop their own form as long as it includes all the information on this form and is formatted exactly like this form.</w:t>
      </w:r>
      <w:r w:rsidRPr="00E33C42">
        <w:rPr>
          <w:rFonts w:ascii="Arial" w:hAnsi="Arial"/>
          <w:snapToGrid w:val="0"/>
          <w:sz w:val="18"/>
          <w:szCs w:val="20"/>
        </w:rPr>
        <w:t xml:space="preserve"> </w:t>
      </w:r>
    </w:p>
    <w:p w:rsidR="00474E81" w:rsidRPr="00E33C42" w:rsidRDefault="00474E81" w:rsidP="00474E81">
      <w:pPr>
        <w:rPr>
          <w:rFonts w:ascii="Arial" w:hAnsi="Arial"/>
          <w:snapToGrid w:val="0"/>
          <w:sz w:val="18"/>
          <w:szCs w:val="20"/>
        </w:rPr>
      </w:pPr>
    </w:p>
    <w:p w:rsidR="00474E81" w:rsidRPr="00E33C42" w:rsidRDefault="00474E81" w:rsidP="00474E81">
      <w:pPr>
        <w:rPr>
          <w:rFonts w:ascii="Arial" w:hAnsi="Arial"/>
          <w:snapToGrid w:val="0"/>
          <w:sz w:val="18"/>
          <w:szCs w:val="20"/>
        </w:rPr>
      </w:pPr>
      <w:r w:rsidRPr="00E33C42">
        <w:rPr>
          <w:rFonts w:ascii="Arial" w:hAnsi="Arial"/>
          <w:b/>
          <w:snapToGrid w:val="0"/>
          <w:sz w:val="18"/>
          <w:szCs w:val="20"/>
        </w:rPr>
        <w:t>INSTRUCTIONS</w:t>
      </w:r>
    </w:p>
    <w:p w:rsidR="00474E81" w:rsidRPr="00E33C42" w:rsidRDefault="00474E81" w:rsidP="00474E81">
      <w:pPr>
        <w:tabs>
          <w:tab w:val="left" w:pos="371"/>
        </w:tabs>
        <w:ind w:left="360" w:hanging="360"/>
        <w:rPr>
          <w:rFonts w:ascii="Arial" w:hAnsi="Arial"/>
          <w:snapToGrid w:val="0"/>
          <w:sz w:val="18"/>
          <w:szCs w:val="20"/>
        </w:rPr>
      </w:pPr>
      <w:r w:rsidRPr="00E33C42">
        <w:rPr>
          <w:rFonts w:ascii="Arial" w:hAnsi="Arial"/>
          <w:snapToGrid w:val="0"/>
          <w:sz w:val="18"/>
          <w:szCs w:val="20"/>
        </w:rPr>
        <w:t>1.</w:t>
      </w:r>
      <w:r w:rsidRPr="00E33C42">
        <w:rPr>
          <w:rFonts w:ascii="Arial" w:hAnsi="Arial"/>
          <w:snapToGrid w:val="0"/>
          <w:sz w:val="18"/>
          <w:szCs w:val="20"/>
        </w:rPr>
        <w:tab/>
        <w:t xml:space="preserve">Allow the </w:t>
      </w:r>
      <w:r w:rsidR="008C377A" w:rsidRPr="00E33C42">
        <w:rPr>
          <w:rFonts w:ascii="Arial" w:hAnsi="Arial"/>
          <w:snapToGrid w:val="0"/>
          <w:sz w:val="18"/>
          <w:szCs w:val="20"/>
        </w:rPr>
        <w:t>member</w:t>
      </w:r>
      <w:r w:rsidRPr="00E33C42">
        <w:rPr>
          <w:rFonts w:ascii="Arial" w:hAnsi="Arial"/>
          <w:snapToGrid w:val="0"/>
          <w:sz w:val="18"/>
          <w:szCs w:val="20"/>
        </w:rPr>
        <w:t xml:space="preserve">, or </w:t>
      </w:r>
      <w:r w:rsidR="008C377A" w:rsidRPr="00E33C42">
        <w:rPr>
          <w:rFonts w:ascii="Arial" w:hAnsi="Arial"/>
          <w:snapToGrid w:val="0"/>
          <w:sz w:val="18"/>
          <w:szCs w:val="20"/>
        </w:rPr>
        <w:t>member</w:t>
      </w:r>
      <w:r w:rsidRPr="00E33C42">
        <w:rPr>
          <w:rFonts w:ascii="Arial" w:hAnsi="Arial"/>
          <w:snapToGrid w:val="0"/>
          <w:sz w:val="18"/>
          <w:szCs w:val="20"/>
        </w:rPr>
        <w:t>’s parent, guardian, or legal representative, to read the plan of care and prior authorization (PA) req</w:t>
      </w:r>
      <w:r w:rsidR="008C377A" w:rsidRPr="00E33C42">
        <w:rPr>
          <w:rFonts w:ascii="Arial" w:hAnsi="Arial"/>
          <w:snapToGrid w:val="0"/>
          <w:sz w:val="18"/>
          <w:szCs w:val="20"/>
        </w:rPr>
        <w:t xml:space="preserve">uest. Answer any questions the member </w:t>
      </w:r>
      <w:r w:rsidRPr="00E33C42">
        <w:rPr>
          <w:rFonts w:ascii="Arial" w:hAnsi="Arial"/>
          <w:snapToGrid w:val="0"/>
          <w:sz w:val="18"/>
          <w:szCs w:val="20"/>
        </w:rPr>
        <w:t>may have.</w:t>
      </w:r>
    </w:p>
    <w:p w:rsidR="00474E81" w:rsidRPr="00E33C42" w:rsidRDefault="00474E81" w:rsidP="00474E81">
      <w:pPr>
        <w:rPr>
          <w:rFonts w:ascii="Arial" w:hAnsi="Arial"/>
          <w:snapToGrid w:val="0"/>
          <w:sz w:val="18"/>
          <w:szCs w:val="20"/>
        </w:rPr>
      </w:pPr>
    </w:p>
    <w:p w:rsidR="00474E81" w:rsidRPr="00E33C42" w:rsidRDefault="008C377A" w:rsidP="00474E81">
      <w:pPr>
        <w:tabs>
          <w:tab w:val="left" w:pos="371"/>
        </w:tabs>
        <w:ind w:left="360" w:hanging="360"/>
        <w:rPr>
          <w:rFonts w:ascii="Arial" w:hAnsi="Arial"/>
          <w:snapToGrid w:val="0"/>
          <w:sz w:val="18"/>
          <w:szCs w:val="20"/>
        </w:rPr>
      </w:pPr>
      <w:r w:rsidRPr="00E33C42">
        <w:rPr>
          <w:rFonts w:ascii="Arial" w:hAnsi="Arial"/>
          <w:snapToGrid w:val="0"/>
          <w:sz w:val="18"/>
          <w:szCs w:val="20"/>
        </w:rPr>
        <w:t>2.</w:t>
      </w:r>
      <w:r w:rsidRPr="00E33C42">
        <w:rPr>
          <w:rFonts w:ascii="Arial" w:hAnsi="Arial"/>
          <w:snapToGrid w:val="0"/>
          <w:sz w:val="18"/>
          <w:szCs w:val="20"/>
        </w:rPr>
        <w:tab/>
        <w:t>Have the member or the member</w:t>
      </w:r>
      <w:r w:rsidR="00474E81" w:rsidRPr="00E33C42">
        <w:rPr>
          <w:rFonts w:ascii="Arial" w:hAnsi="Arial"/>
          <w:snapToGrid w:val="0"/>
          <w:sz w:val="18"/>
          <w:szCs w:val="20"/>
        </w:rPr>
        <w:t>’s legal representative sign and date this form.</w:t>
      </w:r>
    </w:p>
    <w:p w:rsidR="00474E81" w:rsidRPr="00E33C42" w:rsidRDefault="00474E81" w:rsidP="00474E81">
      <w:pPr>
        <w:rPr>
          <w:rFonts w:ascii="Arial" w:hAnsi="Arial"/>
          <w:snapToGrid w:val="0"/>
          <w:sz w:val="18"/>
          <w:szCs w:val="20"/>
        </w:rPr>
      </w:pPr>
    </w:p>
    <w:p w:rsidR="00474E81" w:rsidRPr="00E33C42" w:rsidRDefault="00474E81" w:rsidP="00474E81">
      <w:pPr>
        <w:tabs>
          <w:tab w:val="left" w:pos="360"/>
        </w:tabs>
        <w:ind w:left="360" w:hanging="360"/>
        <w:rPr>
          <w:rFonts w:ascii="Arial" w:hAnsi="Arial"/>
          <w:snapToGrid w:val="0"/>
          <w:sz w:val="18"/>
          <w:szCs w:val="20"/>
        </w:rPr>
      </w:pPr>
      <w:r w:rsidRPr="00E33C42">
        <w:rPr>
          <w:rFonts w:ascii="Arial" w:hAnsi="Arial"/>
          <w:snapToGrid w:val="0"/>
          <w:sz w:val="18"/>
          <w:szCs w:val="20"/>
        </w:rPr>
        <w:t>3.</w:t>
      </w:r>
      <w:r w:rsidRPr="00E33C42">
        <w:rPr>
          <w:rFonts w:ascii="Arial" w:hAnsi="Arial"/>
          <w:snapToGrid w:val="0"/>
          <w:sz w:val="18"/>
          <w:szCs w:val="20"/>
        </w:rPr>
        <w:tab/>
        <w:t>Attach this completed form to the Prior Authoriz</w:t>
      </w:r>
      <w:r w:rsidR="008C377A" w:rsidRPr="00E33C42">
        <w:rPr>
          <w:rFonts w:ascii="Arial" w:hAnsi="Arial"/>
          <w:snapToGrid w:val="0"/>
          <w:sz w:val="18"/>
          <w:szCs w:val="20"/>
        </w:rPr>
        <w:t>ation Request Form (PA/RF), F-</w:t>
      </w:r>
      <w:r w:rsidRPr="00E33C42">
        <w:rPr>
          <w:rFonts w:ascii="Arial" w:hAnsi="Arial"/>
          <w:snapToGrid w:val="0"/>
          <w:sz w:val="18"/>
          <w:szCs w:val="20"/>
        </w:rPr>
        <w:t>11018, and/or Prior Autho</w:t>
      </w:r>
      <w:r w:rsidR="008C377A" w:rsidRPr="00E33C42">
        <w:rPr>
          <w:rFonts w:ascii="Arial" w:hAnsi="Arial"/>
          <w:snapToGrid w:val="0"/>
          <w:sz w:val="18"/>
          <w:szCs w:val="20"/>
        </w:rPr>
        <w:t>rization Amendment Request, F-</w:t>
      </w:r>
      <w:r w:rsidRPr="00E33C42">
        <w:rPr>
          <w:rFonts w:ascii="Arial" w:hAnsi="Arial"/>
          <w:snapToGrid w:val="0"/>
          <w:sz w:val="18"/>
          <w:szCs w:val="20"/>
        </w:rPr>
        <w:t xml:space="preserve">11042. Providers should make duplicate copies of all paper documents mailed to </w:t>
      </w:r>
      <w:r w:rsidR="008C377A" w:rsidRPr="00E33C42">
        <w:rPr>
          <w:rFonts w:ascii="Arial" w:hAnsi="Arial"/>
          <w:snapToGrid w:val="0"/>
          <w:sz w:val="18"/>
          <w:szCs w:val="20"/>
        </w:rPr>
        <w:t>ForwardHealth</w:t>
      </w:r>
      <w:r w:rsidRPr="00E33C42">
        <w:rPr>
          <w:rFonts w:ascii="Arial" w:hAnsi="Arial"/>
          <w:snapToGrid w:val="0"/>
          <w:sz w:val="18"/>
          <w:szCs w:val="20"/>
        </w:rPr>
        <w:t>.</w:t>
      </w:r>
    </w:p>
    <w:p w:rsidR="00474E81" w:rsidRPr="00E33C42" w:rsidRDefault="00474E81" w:rsidP="00474E81">
      <w:pPr>
        <w:rPr>
          <w:rFonts w:ascii="Arial" w:hAnsi="Arial"/>
          <w:snapToGrid w:val="0"/>
          <w:sz w:val="18"/>
          <w:szCs w:val="20"/>
        </w:rPr>
      </w:pPr>
    </w:p>
    <w:p w:rsidR="00474E81" w:rsidRPr="00E33C42" w:rsidRDefault="00474E81" w:rsidP="00474E81">
      <w:pPr>
        <w:numPr>
          <w:ilvl w:val="0"/>
          <w:numId w:val="2"/>
        </w:numPr>
        <w:tabs>
          <w:tab w:val="left" w:pos="360"/>
        </w:tabs>
        <w:rPr>
          <w:rFonts w:ascii="Arial" w:hAnsi="Arial"/>
          <w:sz w:val="18"/>
          <w:szCs w:val="20"/>
        </w:rPr>
      </w:pPr>
      <w:r w:rsidRPr="00E33C42">
        <w:rPr>
          <w:rFonts w:ascii="Arial" w:hAnsi="Arial"/>
          <w:sz w:val="18"/>
          <w:szCs w:val="20"/>
        </w:rPr>
        <w:t>For more information on private duty nursing documentation, contact Provider Services at 800</w:t>
      </w:r>
      <w:r w:rsidR="00205B62">
        <w:rPr>
          <w:rFonts w:ascii="Arial" w:hAnsi="Arial"/>
          <w:sz w:val="18"/>
          <w:szCs w:val="20"/>
        </w:rPr>
        <w:t>-</w:t>
      </w:r>
      <w:r w:rsidRPr="00E33C42">
        <w:rPr>
          <w:rFonts w:ascii="Arial" w:hAnsi="Arial"/>
          <w:sz w:val="18"/>
          <w:szCs w:val="20"/>
        </w:rPr>
        <w:t>947-9627</w:t>
      </w:r>
      <w:r w:rsidRPr="00E33C42">
        <w:rPr>
          <w:rFonts w:ascii="Arial" w:hAnsi="Arial"/>
          <w:snapToGrid w:val="0"/>
          <w:sz w:val="18"/>
          <w:szCs w:val="20"/>
        </w:rPr>
        <w:t>.</w:t>
      </w:r>
    </w:p>
    <w:p w:rsidR="00474E81" w:rsidRPr="00E33C42" w:rsidRDefault="00474E81" w:rsidP="00474E81">
      <w:pPr>
        <w:rPr>
          <w:sz w:val="20"/>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980"/>
        <w:gridCol w:w="3510"/>
      </w:tblGrid>
      <w:tr w:rsidR="00474E81" w:rsidRPr="00E33C42">
        <w:trPr>
          <w:cantSplit/>
          <w:trHeight w:val="880"/>
        </w:trPr>
        <w:tc>
          <w:tcPr>
            <w:tcW w:w="5310" w:type="dxa"/>
            <w:tcBorders>
              <w:top w:val="single" w:sz="12" w:space="0" w:color="auto"/>
            </w:tcBorders>
          </w:tcPr>
          <w:p w:rsidR="00474E81" w:rsidRDefault="00474E81" w:rsidP="00474E81">
            <w:pPr>
              <w:spacing w:before="20"/>
              <w:rPr>
                <w:rFonts w:ascii="Arial" w:hAnsi="Arial"/>
                <w:sz w:val="18"/>
                <w:szCs w:val="20"/>
              </w:rPr>
            </w:pPr>
            <w:r w:rsidRPr="00E33C42">
              <w:rPr>
                <w:rFonts w:ascii="Arial" w:hAnsi="Arial"/>
                <w:sz w:val="18"/>
                <w:szCs w:val="20"/>
              </w:rPr>
              <w:t xml:space="preserve">Name — </w:t>
            </w:r>
            <w:r w:rsidR="008C377A" w:rsidRPr="00E33C42">
              <w:rPr>
                <w:rFonts w:ascii="Arial" w:hAnsi="Arial"/>
                <w:sz w:val="18"/>
                <w:szCs w:val="20"/>
              </w:rPr>
              <w:t>Member</w:t>
            </w:r>
          </w:p>
          <w:p w:rsidR="00897400" w:rsidRDefault="00897400" w:rsidP="00474E81">
            <w:pPr>
              <w:spacing w:before="20"/>
              <w:rPr>
                <w:rFonts w:ascii="Arial" w:hAnsi="Arial"/>
                <w:sz w:val="18"/>
                <w:szCs w:val="20"/>
              </w:rPr>
            </w:pPr>
          </w:p>
          <w:p w:rsidR="00897400" w:rsidRPr="00897400" w:rsidRDefault="00897400" w:rsidP="00474E81">
            <w:pPr>
              <w:spacing w:before="20"/>
              <w:rPr>
                <w:sz w:val="18"/>
                <w:szCs w:val="20"/>
              </w:rPr>
            </w:pPr>
            <w:r w:rsidRPr="00897400">
              <w:rPr>
                <w:sz w:val="18"/>
                <w:szCs w:val="20"/>
              </w:rPr>
              <w:fldChar w:fldCharType="begin">
                <w:ffData>
                  <w:name w:val="Text1"/>
                  <w:enabled/>
                  <w:calcOnExit w:val="0"/>
                  <w:textInput/>
                </w:ffData>
              </w:fldChar>
            </w:r>
            <w:bookmarkStart w:id="0" w:name="Text1"/>
            <w:r w:rsidRPr="00897400">
              <w:rPr>
                <w:sz w:val="18"/>
                <w:szCs w:val="20"/>
              </w:rPr>
              <w:instrText xml:space="preserve"> FORMTEXT </w:instrText>
            </w:r>
            <w:r w:rsidRPr="00897400">
              <w:rPr>
                <w:sz w:val="18"/>
                <w:szCs w:val="20"/>
              </w:rPr>
            </w:r>
            <w:r w:rsidRPr="00897400">
              <w:rPr>
                <w:sz w:val="18"/>
                <w:szCs w:val="20"/>
              </w:rPr>
              <w:fldChar w:fldCharType="separate"/>
            </w:r>
            <w:bookmarkStart w:id="1" w:name="_GoBack"/>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bookmarkEnd w:id="1"/>
            <w:r w:rsidRPr="00897400">
              <w:rPr>
                <w:sz w:val="18"/>
                <w:szCs w:val="20"/>
              </w:rPr>
              <w:fldChar w:fldCharType="end"/>
            </w:r>
            <w:bookmarkEnd w:id="0"/>
          </w:p>
        </w:tc>
        <w:tc>
          <w:tcPr>
            <w:tcW w:w="5490" w:type="dxa"/>
            <w:gridSpan w:val="2"/>
            <w:tcBorders>
              <w:top w:val="single" w:sz="12" w:space="0" w:color="auto"/>
            </w:tcBorders>
          </w:tcPr>
          <w:p w:rsidR="00474E81" w:rsidRDefault="008C377A" w:rsidP="00474E81">
            <w:pPr>
              <w:spacing w:before="20"/>
              <w:rPr>
                <w:rFonts w:ascii="Arial" w:hAnsi="Arial"/>
                <w:sz w:val="18"/>
                <w:szCs w:val="20"/>
              </w:rPr>
            </w:pPr>
            <w:r w:rsidRPr="00E33C42">
              <w:rPr>
                <w:rFonts w:ascii="Arial" w:hAnsi="Arial"/>
                <w:sz w:val="18"/>
                <w:szCs w:val="20"/>
              </w:rPr>
              <w:t>Member Identification</w:t>
            </w:r>
            <w:r w:rsidR="00474E81" w:rsidRPr="00E33C42">
              <w:rPr>
                <w:rFonts w:ascii="Arial" w:hAnsi="Arial"/>
                <w:sz w:val="18"/>
                <w:szCs w:val="20"/>
              </w:rPr>
              <w:t xml:space="preserve"> Number</w:t>
            </w:r>
          </w:p>
          <w:p w:rsidR="00897400" w:rsidRDefault="00897400" w:rsidP="00474E81">
            <w:pPr>
              <w:spacing w:before="20"/>
              <w:rPr>
                <w:rFonts w:ascii="Arial" w:hAnsi="Arial"/>
                <w:sz w:val="18"/>
                <w:szCs w:val="20"/>
              </w:rPr>
            </w:pPr>
          </w:p>
          <w:p w:rsidR="00897400" w:rsidRPr="00E33C42" w:rsidRDefault="00897400" w:rsidP="00474E81">
            <w:pPr>
              <w:spacing w:before="20"/>
              <w:rPr>
                <w:rFonts w:ascii="Arial" w:hAnsi="Arial"/>
                <w:sz w:val="18"/>
                <w:szCs w:val="20"/>
              </w:rPr>
            </w:pPr>
            <w:r w:rsidRPr="00897400">
              <w:rPr>
                <w:sz w:val="18"/>
                <w:szCs w:val="20"/>
              </w:rPr>
              <w:fldChar w:fldCharType="begin">
                <w:ffData>
                  <w:name w:val="Text1"/>
                  <w:enabled/>
                  <w:calcOnExit w:val="0"/>
                  <w:textInput/>
                </w:ffData>
              </w:fldChar>
            </w:r>
            <w:r w:rsidRPr="00897400">
              <w:rPr>
                <w:sz w:val="18"/>
                <w:szCs w:val="20"/>
              </w:rPr>
              <w:instrText xml:space="preserve"> FORMTEXT </w:instrText>
            </w:r>
            <w:r w:rsidRPr="00897400">
              <w:rPr>
                <w:sz w:val="18"/>
                <w:szCs w:val="20"/>
              </w:rPr>
            </w:r>
            <w:r w:rsidRPr="00897400">
              <w:rPr>
                <w:sz w:val="18"/>
                <w:szCs w:val="20"/>
              </w:rPr>
              <w:fldChar w:fldCharType="separate"/>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sz w:val="18"/>
                <w:szCs w:val="20"/>
              </w:rPr>
              <w:fldChar w:fldCharType="end"/>
            </w:r>
          </w:p>
        </w:tc>
      </w:tr>
      <w:tr w:rsidR="00474E81" w:rsidRPr="00E33C42">
        <w:trPr>
          <w:cantSplit/>
          <w:trHeight w:val="629"/>
        </w:trPr>
        <w:tc>
          <w:tcPr>
            <w:tcW w:w="10800" w:type="dxa"/>
            <w:gridSpan w:val="3"/>
            <w:tcBorders>
              <w:top w:val="single" w:sz="12" w:space="0" w:color="auto"/>
              <w:bottom w:val="single" w:sz="12" w:space="0" w:color="auto"/>
            </w:tcBorders>
            <w:vAlign w:val="center"/>
          </w:tcPr>
          <w:p w:rsidR="00474E81" w:rsidRPr="00E33C42" w:rsidRDefault="00474E81" w:rsidP="00474E81">
            <w:pPr>
              <w:tabs>
                <w:tab w:val="left" w:pos="342"/>
                <w:tab w:val="left" w:pos="720"/>
              </w:tabs>
              <w:spacing w:before="20"/>
              <w:rPr>
                <w:rFonts w:ascii="Arial" w:hAnsi="Arial"/>
                <w:b/>
                <w:sz w:val="18"/>
                <w:szCs w:val="20"/>
              </w:rPr>
            </w:pPr>
            <w:r w:rsidRPr="00E33C42">
              <w:rPr>
                <w:rFonts w:ascii="Arial" w:hAnsi="Arial"/>
                <w:b/>
                <w:sz w:val="18"/>
                <w:szCs w:val="20"/>
              </w:rPr>
              <w:t>I have read the attached Plan of Care and the PA request.</w:t>
            </w:r>
          </w:p>
        </w:tc>
      </w:tr>
      <w:tr w:rsidR="00474E81" w:rsidRPr="00E33C42">
        <w:trPr>
          <w:cantSplit/>
          <w:trHeight w:val="880"/>
        </w:trPr>
        <w:tc>
          <w:tcPr>
            <w:tcW w:w="7290" w:type="dxa"/>
            <w:gridSpan w:val="2"/>
            <w:tcBorders>
              <w:top w:val="single" w:sz="12" w:space="0" w:color="auto"/>
              <w:bottom w:val="single" w:sz="12" w:space="0" w:color="auto"/>
            </w:tcBorders>
          </w:tcPr>
          <w:p w:rsidR="00474E81" w:rsidRDefault="00474E81" w:rsidP="00474E81">
            <w:pPr>
              <w:spacing w:before="20"/>
              <w:rPr>
                <w:rFonts w:ascii="Arial" w:hAnsi="Arial"/>
                <w:sz w:val="18"/>
                <w:szCs w:val="20"/>
              </w:rPr>
            </w:pPr>
            <w:r w:rsidRPr="00E33C42">
              <w:rPr>
                <w:rFonts w:ascii="Arial" w:hAnsi="Arial"/>
                <w:sz w:val="18"/>
                <w:szCs w:val="20"/>
              </w:rPr>
              <w:t>Name — Person Signing Form (Print)</w:t>
            </w:r>
          </w:p>
          <w:p w:rsidR="00897400" w:rsidRDefault="00897400" w:rsidP="00474E81">
            <w:pPr>
              <w:spacing w:before="20"/>
              <w:rPr>
                <w:rFonts w:ascii="Arial" w:hAnsi="Arial"/>
                <w:sz w:val="18"/>
                <w:szCs w:val="20"/>
              </w:rPr>
            </w:pPr>
          </w:p>
          <w:p w:rsidR="00897400" w:rsidRPr="00E33C42" w:rsidRDefault="00897400" w:rsidP="00474E81">
            <w:pPr>
              <w:spacing w:before="20"/>
              <w:rPr>
                <w:rFonts w:ascii="Arial" w:hAnsi="Arial"/>
                <w:b/>
                <w:sz w:val="18"/>
                <w:szCs w:val="20"/>
              </w:rPr>
            </w:pPr>
            <w:r w:rsidRPr="00897400">
              <w:rPr>
                <w:sz w:val="18"/>
                <w:szCs w:val="20"/>
              </w:rPr>
              <w:fldChar w:fldCharType="begin">
                <w:ffData>
                  <w:name w:val="Text1"/>
                  <w:enabled/>
                  <w:calcOnExit w:val="0"/>
                  <w:textInput/>
                </w:ffData>
              </w:fldChar>
            </w:r>
            <w:r w:rsidRPr="00897400">
              <w:rPr>
                <w:sz w:val="18"/>
                <w:szCs w:val="20"/>
              </w:rPr>
              <w:instrText xml:space="preserve"> FORMTEXT </w:instrText>
            </w:r>
            <w:r w:rsidRPr="00897400">
              <w:rPr>
                <w:sz w:val="18"/>
                <w:szCs w:val="20"/>
              </w:rPr>
            </w:r>
            <w:r w:rsidRPr="00897400">
              <w:rPr>
                <w:sz w:val="18"/>
                <w:szCs w:val="20"/>
              </w:rPr>
              <w:fldChar w:fldCharType="separate"/>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sz w:val="18"/>
                <w:szCs w:val="20"/>
              </w:rPr>
              <w:fldChar w:fldCharType="end"/>
            </w:r>
          </w:p>
        </w:tc>
        <w:tc>
          <w:tcPr>
            <w:tcW w:w="3510" w:type="dxa"/>
            <w:tcBorders>
              <w:top w:val="single" w:sz="12" w:space="0" w:color="auto"/>
              <w:bottom w:val="single" w:sz="12" w:space="0" w:color="auto"/>
            </w:tcBorders>
          </w:tcPr>
          <w:p w:rsidR="00474E81" w:rsidRPr="00E33C42" w:rsidRDefault="00474E81" w:rsidP="00474E81">
            <w:pPr>
              <w:spacing w:before="20"/>
              <w:rPr>
                <w:rFonts w:ascii="Arial" w:hAnsi="Arial"/>
                <w:sz w:val="18"/>
                <w:szCs w:val="20"/>
              </w:rPr>
            </w:pPr>
            <w:r w:rsidRPr="00E33C42">
              <w:rPr>
                <w:rFonts w:ascii="Arial" w:hAnsi="Arial"/>
                <w:sz w:val="18"/>
                <w:szCs w:val="20"/>
              </w:rPr>
              <w:t xml:space="preserve">Relationship to </w:t>
            </w:r>
            <w:r w:rsidR="008C377A" w:rsidRPr="00E33C42">
              <w:rPr>
                <w:rFonts w:ascii="Arial" w:hAnsi="Arial"/>
                <w:sz w:val="18"/>
                <w:szCs w:val="20"/>
              </w:rPr>
              <w:t>Member</w:t>
            </w:r>
            <w:r w:rsidRPr="00E33C42">
              <w:rPr>
                <w:rFonts w:ascii="Arial" w:hAnsi="Arial"/>
                <w:sz w:val="18"/>
                <w:szCs w:val="20"/>
              </w:rPr>
              <w:t xml:space="preserve"> </w:t>
            </w:r>
          </w:p>
          <w:p w:rsidR="00474E81" w:rsidRDefault="00474E81" w:rsidP="00474E81">
            <w:pPr>
              <w:spacing w:before="20"/>
              <w:rPr>
                <w:rFonts w:ascii="Arial" w:hAnsi="Arial"/>
                <w:sz w:val="18"/>
                <w:szCs w:val="20"/>
              </w:rPr>
            </w:pPr>
            <w:r w:rsidRPr="00E33C42">
              <w:rPr>
                <w:rFonts w:ascii="Arial" w:hAnsi="Arial"/>
                <w:sz w:val="18"/>
                <w:szCs w:val="20"/>
              </w:rPr>
              <w:t xml:space="preserve">(If Person Signing Form Is Not </w:t>
            </w:r>
            <w:r w:rsidR="008C377A" w:rsidRPr="00E33C42">
              <w:rPr>
                <w:rFonts w:ascii="Arial" w:hAnsi="Arial"/>
                <w:sz w:val="18"/>
                <w:szCs w:val="20"/>
              </w:rPr>
              <w:t>Member</w:t>
            </w:r>
            <w:r w:rsidRPr="00E33C42">
              <w:rPr>
                <w:rFonts w:ascii="Arial" w:hAnsi="Arial"/>
                <w:sz w:val="18"/>
                <w:szCs w:val="20"/>
              </w:rPr>
              <w:t>)</w:t>
            </w:r>
          </w:p>
          <w:p w:rsidR="00897400" w:rsidRPr="00E33C42" w:rsidRDefault="00897400" w:rsidP="00474E81">
            <w:pPr>
              <w:spacing w:before="20"/>
              <w:rPr>
                <w:rFonts w:ascii="Arial" w:hAnsi="Arial"/>
                <w:sz w:val="18"/>
                <w:szCs w:val="20"/>
              </w:rPr>
            </w:pPr>
            <w:r w:rsidRPr="00897400">
              <w:rPr>
                <w:sz w:val="18"/>
                <w:szCs w:val="20"/>
              </w:rPr>
              <w:fldChar w:fldCharType="begin">
                <w:ffData>
                  <w:name w:val="Text1"/>
                  <w:enabled/>
                  <w:calcOnExit w:val="0"/>
                  <w:textInput/>
                </w:ffData>
              </w:fldChar>
            </w:r>
            <w:r w:rsidRPr="00897400">
              <w:rPr>
                <w:sz w:val="18"/>
                <w:szCs w:val="20"/>
              </w:rPr>
              <w:instrText xml:space="preserve"> FORMTEXT </w:instrText>
            </w:r>
            <w:r w:rsidRPr="00897400">
              <w:rPr>
                <w:sz w:val="18"/>
                <w:szCs w:val="20"/>
              </w:rPr>
            </w:r>
            <w:r w:rsidRPr="00897400">
              <w:rPr>
                <w:sz w:val="18"/>
                <w:szCs w:val="20"/>
              </w:rPr>
              <w:fldChar w:fldCharType="separate"/>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sz w:val="18"/>
                <w:szCs w:val="20"/>
              </w:rPr>
              <w:fldChar w:fldCharType="end"/>
            </w:r>
          </w:p>
        </w:tc>
      </w:tr>
      <w:tr w:rsidR="00474E81" w:rsidRPr="00E33C42">
        <w:trPr>
          <w:cantSplit/>
          <w:trHeight w:val="880"/>
        </w:trPr>
        <w:tc>
          <w:tcPr>
            <w:tcW w:w="7290" w:type="dxa"/>
            <w:gridSpan w:val="2"/>
            <w:tcBorders>
              <w:top w:val="single" w:sz="12" w:space="0" w:color="auto"/>
              <w:bottom w:val="single" w:sz="12" w:space="0" w:color="auto"/>
            </w:tcBorders>
          </w:tcPr>
          <w:p w:rsidR="00474E81" w:rsidRPr="00E33C42" w:rsidRDefault="00474E81" w:rsidP="00474E81">
            <w:pPr>
              <w:tabs>
                <w:tab w:val="left" w:pos="1332"/>
              </w:tabs>
              <w:spacing w:before="20"/>
              <w:rPr>
                <w:rFonts w:ascii="Arial" w:hAnsi="Arial"/>
                <w:sz w:val="18"/>
                <w:szCs w:val="20"/>
              </w:rPr>
            </w:pPr>
            <w:r w:rsidRPr="00E33C42">
              <w:rPr>
                <w:rFonts w:ascii="Arial" w:hAnsi="Arial"/>
                <w:b/>
                <w:snapToGrid w:val="0"/>
                <w:sz w:val="18"/>
                <w:szCs w:val="20"/>
              </w:rPr>
              <w:t>SIGNATURE</w:t>
            </w:r>
            <w:r w:rsidRPr="00E33C42">
              <w:rPr>
                <w:rFonts w:ascii="Arial" w:hAnsi="Arial"/>
                <w:snapToGrid w:val="0"/>
                <w:sz w:val="18"/>
                <w:szCs w:val="20"/>
              </w:rPr>
              <w:t xml:space="preserve"> — Person Signing Form</w:t>
            </w:r>
          </w:p>
          <w:p w:rsidR="00474E81" w:rsidRPr="00E33C42" w:rsidRDefault="00474E81" w:rsidP="00474E81">
            <w:pPr>
              <w:tabs>
                <w:tab w:val="left" w:pos="1332"/>
              </w:tabs>
              <w:spacing w:before="20"/>
              <w:rPr>
                <w:rFonts w:ascii="Arial" w:hAnsi="Arial"/>
                <w:sz w:val="18"/>
                <w:szCs w:val="20"/>
              </w:rPr>
            </w:pPr>
          </w:p>
          <w:p w:rsidR="00474E81" w:rsidRPr="00E33C42" w:rsidRDefault="00897400" w:rsidP="00474E81">
            <w:pPr>
              <w:tabs>
                <w:tab w:val="left" w:pos="1332"/>
              </w:tabs>
              <w:spacing w:before="20"/>
              <w:rPr>
                <w:rFonts w:ascii="Arial" w:hAnsi="Arial"/>
                <w:sz w:val="18"/>
                <w:szCs w:val="20"/>
              </w:rPr>
            </w:pPr>
            <w:r w:rsidRPr="00897400">
              <w:rPr>
                <w:sz w:val="18"/>
                <w:szCs w:val="20"/>
              </w:rPr>
              <w:fldChar w:fldCharType="begin">
                <w:ffData>
                  <w:name w:val="Text1"/>
                  <w:enabled/>
                  <w:calcOnExit w:val="0"/>
                  <w:textInput/>
                </w:ffData>
              </w:fldChar>
            </w:r>
            <w:r w:rsidRPr="00897400">
              <w:rPr>
                <w:sz w:val="18"/>
                <w:szCs w:val="20"/>
              </w:rPr>
              <w:instrText xml:space="preserve"> FORMTEXT </w:instrText>
            </w:r>
            <w:r w:rsidRPr="00897400">
              <w:rPr>
                <w:sz w:val="18"/>
                <w:szCs w:val="20"/>
              </w:rPr>
            </w:r>
            <w:r w:rsidRPr="00897400">
              <w:rPr>
                <w:sz w:val="18"/>
                <w:szCs w:val="20"/>
              </w:rPr>
              <w:fldChar w:fldCharType="separate"/>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sz w:val="18"/>
                <w:szCs w:val="20"/>
              </w:rPr>
              <w:fldChar w:fldCharType="end"/>
            </w:r>
          </w:p>
          <w:p w:rsidR="00474E81" w:rsidRPr="00E33C42" w:rsidRDefault="00474E81" w:rsidP="00474E81">
            <w:pPr>
              <w:tabs>
                <w:tab w:val="left" w:pos="1332"/>
              </w:tabs>
              <w:spacing w:before="20"/>
              <w:rPr>
                <w:rFonts w:ascii="Arial" w:hAnsi="Arial"/>
                <w:sz w:val="18"/>
                <w:szCs w:val="20"/>
              </w:rPr>
            </w:pPr>
          </w:p>
          <w:p w:rsidR="00474E81" w:rsidRPr="00E33C42" w:rsidRDefault="00474E81" w:rsidP="00474E81">
            <w:pPr>
              <w:tabs>
                <w:tab w:val="left" w:pos="1332"/>
              </w:tabs>
              <w:spacing w:before="20"/>
              <w:rPr>
                <w:rFonts w:ascii="Arial" w:hAnsi="Arial"/>
                <w:sz w:val="18"/>
                <w:szCs w:val="20"/>
              </w:rPr>
            </w:pPr>
            <w:r w:rsidRPr="00E33C42">
              <w:rPr>
                <w:rFonts w:ascii="Arial" w:hAnsi="Arial"/>
                <w:sz w:val="18"/>
                <w:szCs w:val="20"/>
              </w:rPr>
              <w:t>Check one of the following to identify person signing form.</w:t>
            </w:r>
          </w:p>
          <w:bookmarkStart w:id="2" w:name="Check1"/>
          <w:p w:rsidR="00474E81" w:rsidRPr="00E33C42" w:rsidRDefault="00897400" w:rsidP="00474E81">
            <w:pPr>
              <w:tabs>
                <w:tab w:val="left" w:pos="252"/>
                <w:tab w:val="left" w:pos="1332"/>
              </w:tabs>
              <w:spacing w:before="20"/>
              <w:rPr>
                <w:rFonts w:ascii="Arial" w:hAnsi="Arial"/>
                <w:snapToGrid w:val="0"/>
                <w:sz w:val="18"/>
                <w:szCs w:val="20"/>
              </w:rPr>
            </w:pPr>
            <w:r>
              <w:rPr>
                <w:rFonts w:ascii="Monotype Sorts" w:hAnsi="Monotype Sorts"/>
                <w:snapToGrid w:val="0"/>
                <w:sz w:val="18"/>
                <w:szCs w:val="20"/>
              </w:rPr>
              <w:fldChar w:fldCharType="begin">
                <w:ffData>
                  <w:name w:val="Check1"/>
                  <w:enabled/>
                  <w:calcOnExit w:val="0"/>
                  <w:checkBox>
                    <w:sizeAuto/>
                    <w:default w:val="0"/>
                  </w:checkBox>
                </w:ffData>
              </w:fldChar>
            </w:r>
            <w:r>
              <w:rPr>
                <w:rFonts w:ascii="Monotype Sorts" w:hAnsi="Monotype Sorts"/>
                <w:snapToGrid w:val="0"/>
                <w:sz w:val="18"/>
                <w:szCs w:val="20"/>
              </w:rPr>
              <w:instrText xml:space="preserve"> FORMCHECKBOX </w:instrText>
            </w:r>
            <w:r w:rsidR="002405E2">
              <w:rPr>
                <w:rFonts w:ascii="Monotype Sorts" w:hAnsi="Monotype Sorts"/>
                <w:snapToGrid w:val="0"/>
                <w:sz w:val="18"/>
                <w:szCs w:val="20"/>
              </w:rPr>
            </w:r>
            <w:r w:rsidR="002405E2">
              <w:rPr>
                <w:rFonts w:ascii="Monotype Sorts" w:hAnsi="Monotype Sorts"/>
                <w:snapToGrid w:val="0"/>
                <w:sz w:val="18"/>
                <w:szCs w:val="20"/>
              </w:rPr>
              <w:fldChar w:fldCharType="separate"/>
            </w:r>
            <w:r>
              <w:rPr>
                <w:rFonts w:ascii="Monotype Sorts" w:hAnsi="Monotype Sorts"/>
                <w:snapToGrid w:val="0"/>
                <w:sz w:val="18"/>
                <w:szCs w:val="20"/>
              </w:rPr>
              <w:fldChar w:fldCharType="end"/>
            </w:r>
            <w:bookmarkEnd w:id="2"/>
            <w:r w:rsidR="00474E81" w:rsidRPr="00E33C42">
              <w:rPr>
                <w:rFonts w:ascii="Monotype Sorts" w:hAnsi="Monotype Sorts"/>
                <w:snapToGrid w:val="0"/>
                <w:sz w:val="18"/>
                <w:szCs w:val="20"/>
              </w:rPr>
              <w:tab/>
            </w:r>
            <w:r w:rsidR="008C377A" w:rsidRPr="00E33C42">
              <w:rPr>
                <w:rFonts w:ascii="Arial" w:hAnsi="Arial"/>
                <w:snapToGrid w:val="0"/>
                <w:sz w:val="18"/>
                <w:szCs w:val="20"/>
              </w:rPr>
              <w:t>Member</w:t>
            </w:r>
          </w:p>
          <w:bookmarkStart w:id="3" w:name="Check2"/>
          <w:p w:rsidR="00474E81" w:rsidRPr="00E33C42" w:rsidRDefault="00897400" w:rsidP="00474E81">
            <w:pPr>
              <w:tabs>
                <w:tab w:val="left" w:pos="252"/>
                <w:tab w:val="left" w:pos="1332"/>
              </w:tabs>
              <w:spacing w:before="20"/>
              <w:rPr>
                <w:rFonts w:ascii="Arial" w:hAnsi="Arial"/>
                <w:snapToGrid w:val="0"/>
                <w:sz w:val="18"/>
                <w:szCs w:val="20"/>
              </w:rPr>
            </w:pPr>
            <w:r>
              <w:rPr>
                <w:rFonts w:ascii="Monotype Sorts" w:hAnsi="Monotype Sorts"/>
                <w:snapToGrid w:val="0"/>
                <w:sz w:val="18"/>
                <w:szCs w:val="20"/>
              </w:rPr>
              <w:fldChar w:fldCharType="begin">
                <w:ffData>
                  <w:name w:val="Check2"/>
                  <w:enabled/>
                  <w:calcOnExit w:val="0"/>
                  <w:checkBox>
                    <w:sizeAuto/>
                    <w:default w:val="0"/>
                  </w:checkBox>
                </w:ffData>
              </w:fldChar>
            </w:r>
            <w:r>
              <w:rPr>
                <w:rFonts w:ascii="Monotype Sorts" w:hAnsi="Monotype Sorts"/>
                <w:snapToGrid w:val="0"/>
                <w:sz w:val="18"/>
                <w:szCs w:val="20"/>
              </w:rPr>
              <w:instrText xml:space="preserve"> FORMCHECKBOX </w:instrText>
            </w:r>
            <w:r w:rsidR="002405E2">
              <w:rPr>
                <w:rFonts w:ascii="Monotype Sorts" w:hAnsi="Monotype Sorts"/>
                <w:snapToGrid w:val="0"/>
                <w:sz w:val="18"/>
                <w:szCs w:val="20"/>
              </w:rPr>
            </w:r>
            <w:r w:rsidR="002405E2">
              <w:rPr>
                <w:rFonts w:ascii="Monotype Sorts" w:hAnsi="Monotype Sorts"/>
                <w:snapToGrid w:val="0"/>
                <w:sz w:val="18"/>
                <w:szCs w:val="20"/>
              </w:rPr>
              <w:fldChar w:fldCharType="separate"/>
            </w:r>
            <w:r>
              <w:rPr>
                <w:rFonts w:ascii="Monotype Sorts" w:hAnsi="Monotype Sorts"/>
                <w:snapToGrid w:val="0"/>
                <w:sz w:val="18"/>
                <w:szCs w:val="20"/>
              </w:rPr>
              <w:fldChar w:fldCharType="end"/>
            </w:r>
            <w:bookmarkEnd w:id="3"/>
            <w:r w:rsidR="00474E81" w:rsidRPr="00E33C42">
              <w:rPr>
                <w:rFonts w:ascii="Monotype Sorts" w:hAnsi="Monotype Sorts"/>
                <w:snapToGrid w:val="0"/>
                <w:sz w:val="18"/>
                <w:szCs w:val="20"/>
              </w:rPr>
              <w:tab/>
            </w:r>
            <w:r w:rsidR="008C377A" w:rsidRPr="00E33C42">
              <w:rPr>
                <w:rFonts w:ascii="Arial" w:hAnsi="Arial"/>
                <w:snapToGrid w:val="0"/>
                <w:sz w:val="18"/>
                <w:szCs w:val="20"/>
              </w:rPr>
              <w:t>Member’s</w:t>
            </w:r>
            <w:r w:rsidR="00474E81" w:rsidRPr="00E33C42">
              <w:rPr>
                <w:rFonts w:ascii="Arial" w:hAnsi="Arial"/>
                <w:snapToGrid w:val="0"/>
                <w:sz w:val="18"/>
                <w:szCs w:val="20"/>
              </w:rPr>
              <w:t xml:space="preserve"> Parent</w:t>
            </w:r>
          </w:p>
          <w:bookmarkStart w:id="4" w:name="Check3"/>
          <w:p w:rsidR="00474E81" w:rsidRPr="00E33C42" w:rsidRDefault="00897400" w:rsidP="00474E81">
            <w:pPr>
              <w:tabs>
                <w:tab w:val="left" w:pos="252"/>
                <w:tab w:val="left" w:pos="1332"/>
              </w:tabs>
              <w:spacing w:before="20"/>
              <w:rPr>
                <w:rFonts w:ascii="Arial" w:hAnsi="Arial"/>
                <w:snapToGrid w:val="0"/>
                <w:sz w:val="18"/>
                <w:szCs w:val="20"/>
              </w:rPr>
            </w:pPr>
            <w:r>
              <w:rPr>
                <w:rFonts w:ascii="Monotype Sorts" w:hAnsi="Monotype Sorts"/>
                <w:snapToGrid w:val="0"/>
                <w:sz w:val="18"/>
                <w:szCs w:val="20"/>
              </w:rPr>
              <w:fldChar w:fldCharType="begin">
                <w:ffData>
                  <w:name w:val="Check3"/>
                  <w:enabled/>
                  <w:calcOnExit w:val="0"/>
                  <w:checkBox>
                    <w:sizeAuto/>
                    <w:default w:val="0"/>
                  </w:checkBox>
                </w:ffData>
              </w:fldChar>
            </w:r>
            <w:r>
              <w:rPr>
                <w:rFonts w:ascii="Monotype Sorts" w:hAnsi="Monotype Sorts"/>
                <w:snapToGrid w:val="0"/>
                <w:sz w:val="18"/>
                <w:szCs w:val="20"/>
              </w:rPr>
              <w:instrText xml:space="preserve"> FORMCHECKBOX </w:instrText>
            </w:r>
            <w:r w:rsidR="002405E2">
              <w:rPr>
                <w:rFonts w:ascii="Monotype Sorts" w:hAnsi="Monotype Sorts"/>
                <w:snapToGrid w:val="0"/>
                <w:sz w:val="18"/>
                <w:szCs w:val="20"/>
              </w:rPr>
            </w:r>
            <w:r w:rsidR="002405E2">
              <w:rPr>
                <w:rFonts w:ascii="Monotype Sorts" w:hAnsi="Monotype Sorts"/>
                <w:snapToGrid w:val="0"/>
                <w:sz w:val="18"/>
                <w:szCs w:val="20"/>
              </w:rPr>
              <w:fldChar w:fldCharType="separate"/>
            </w:r>
            <w:r>
              <w:rPr>
                <w:rFonts w:ascii="Monotype Sorts" w:hAnsi="Monotype Sorts"/>
                <w:snapToGrid w:val="0"/>
                <w:sz w:val="18"/>
                <w:szCs w:val="20"/>
              </w:rPr>
              <w:fldChar w:fldCharType="end"/>
            </w:r>
            <w:bookmarkEnd w:id="4"/>
            <w:r w:rsidR="00474E81" w:rsidRPr="00E33C42">
              <w:rPr>
                <w:rFonts w:ascii="Monotype Sorts" w:hAnsi="Monotype Sorts"/>
                <w:snapToGrid w:val="0"/>
                <w:sz w:val="18"/>
                <w:szCs w:val="20"/>
              </w:rPr>
              <w:tab/>
            </w:r>
            <w:r w:rsidR="00474E81" w:rsidRPr="00E33C42">
              <w:rPr>
                <w:rFonts w:ascii="Arial" w:hAnsi="Arial"/>
                <w:snapToGrid w:val="0"/>
                <w:sz w:val="18"/>
                <w:szCs w:val="20"/>
              </w:rPr>
              <w:t>Guardian</w:t>
            </w:r>
          </w:p>
          <w:bookmarkStart w:id="5" w:name="Check4"/>
          <w:p w:rsidR="00474E81" w:rsidRPr="00E33C42" w:rsidRDefault="00897400" w:rsidP="00474E81">
            <w:pPr>
              <w:tabs>
                <w:tab w:val="left" w:pos="252"/>
                <w:tab w:val="left" w:pos="1332"/>
              </w:tabs>
              <w:spacing w:before="20"/>
              <w:rPr>
                <w:rFonts w:ascii="Arial" w:hAnsi="Arial"/>
                <w:sz w:val="18"/>
                <w:szCs w:val="20"/>
              </w:rPr>
            </w:pPr>
            <w:r>
              <w:rPr>
                <w:rFonts w:ascii="Monotype Sorts" w:hAnsi="Monotype Sorts"/>
                <w:snapToGrid w:val="0"/>
                <w:sz w:val="18"/>
                <w:szCs w:val="20"/>
              </w:rPr>
              <w:fldChar w:fldCharType="begin">
                <w:ffData>
                  <w:name w:val="Check4"/>
                  <w:enabled/>
                  <w:calcOnExit w:val="0"/>
                  <w:checkBox>
                    <w:sizeAuto/>
                    <w:default w:val="0"/>
                  </w:checkBox>
                </w:ffData>
              </w:fldChar>
            </w:r>
            <w:r>
              <w:rPr>
                <w:rFonts w:ascii="Monotype Sorts" w:hAnsi="Monotype Sorts"/>
                <w:snapToGrid w:val="0"/>
                <w:sz w:val="18"/>
                <w:szCs w:val="20"/>
              </w:rPr>
              <w:instrText xml:space="preserve"> FORMCHECKBOX </w:instrText>
            </w:r>
            <w:r w:rsidR="002405E2">
              <w:rPr>
                <w:rFonts w:ascii="Monotype Sorts" w:hAnsi="Monotype Sorts"/>
                <w:snapToGrid w:val="0"/>
                <w:sz w:val="18"/>
                <w:szCs w:val="20"/>
              </w:rPr>
            </w:r>
            <w:r w:rsidR="002405E2">
              <w:rPr>
                <w:rFonts w:ascii="Monotype Sorts" w:hAnsi="Monotype Sorts"/>
                <w:snapToGrid w:val="0"/>
                <w:sz w:val="18"/>
                <w:szCs w:val="20"/>
              </w:rPr>
              <w:fldChar w:fldCharType="separate"/>
            </w:r>
            <w:r>
              <w:rPr>
                <w:rFonts w:ascii="Monotype Sorts" w:hAnsi="Monotype Sorts"/>
                <w:snapToGrid w:val="0"/>
                <w:sz w:val="18"/>
                <w:szCs w:val="20"/>
              </w:rPr>
              <w:fldChar w:fldCharType="end"/>
            </w:r>
            <w:bookmarkEnd w:id="5"/>
            <w:r w:rsidR="00474E81" w:rsidRPr="00E33C42">
              <w:rPr>
                <w:rFonts w:ascii="Monotype Sorts" w:hAnsi="Monotype Sorts"/>
                <w:snapToGrid w:val="0"/>
                <w:sz w:val="18"/>
                <w:szCs w:val="20"/>
              </w:rPr>
              <w:tab/>
            </w:r>
            <w:r w:rsidR="00474E81" w:rsidRPr="00E33C42">
              <w:rPr>
                <w:rFonts w:ascii="Arial" w:hAnsi="Arial"/>
                <w:snapToGrid w:val="0"/>
                <w:sz w:val="18"/>
                <w:szCs w:val="20"/>
              </w:rPr>
              <w:t>Legal Representative</w:t>
            </w:r>
          </w:p>
        </w:tc>
        <w:tc>
          <w:tcPr>
            <w:tcW w:w="3510" w:type="dxa"/>
            <w:tcBorders>
              <w:top w:val="single" w:sz="12" w:space="0" w:color="auto"/>
              <w:bottom w:val="single" w:sz="12" w:space="0" w:color="auto"/>
            </w:tcBorders>
          </w:tcPr>
          <w:p w:rsidR="00474E81" w:rsidRDefault="00474E81" w:rsidP="00474E81">
            <w:pPr>
              <w:spacing w:before="20"/>
              <w:rPr>
                <w:rFonts w:ascii="Arial" w:hAnsi="Arial"/>
                <w:sz w:val="18"/>
                <w:szCs w:val="20"/>
              </w:rPr>
            </w:pPr>
            <w:r w:rsidRPr="00E33C42">
              <w:rPr>
                <w:rFonts w:ascii="Arial" w:hAnsi="Arial"/>
                <w:sz w:val="18"/>
                <w:szCs w:val="20"/>
              </w:rPr>
              <w:t xml:space="preserve">Date Signed </w:t>
            </w:r>
          </w:p>
          <w:p w:rsidR="00897400" w:rsidRDefault="00897400" w:rsidP="00474E81">
            <w:pPr>
              <w:spacing w:before="20"/>
              <w:rPr>
                <w:rFonts w:ascii="Arial" w:hAnsi="Arial"/>
                <w:sz w:val="18"/>
                <w:szCs w:val="20"/>
              </w:rPr>
            </w:pPr>
          </w:p>
          <w:p w:rsidR="00897400" w:rsidRPr="00E33C42" w:rsidRDefault="00897400" w:rsidP="00474E81">
            <w:pPr>
              <w:spacing w:before="20"/>
              <w:rPr>
                <w:rFonts w:ascii="Arial" w:hAnsi="Arial"/>
                <w:sz w:val="18"/>
                <w:szCs w:val="20"/>
              </w:rPr>
            </w:pPr>
            <w:r w:rsidRPr="00897400">
              <w:rPr>
                <w:sz w:val="18"/>
                <w:szCs w:val="20"/>
              </w:rPr>
              <w:fldChar w:fldCharType="begin">
                <w:ffData>
                  <w:name w:val="Text1"/>
                  <w:enabled/>
                  <w:calcOnExit w:val="0"/>
                  <w:textInput/>
                </w:ffData>
              </w:fldChar>
            </w:r>
            <w:r w:rsidRPr="00897400">
              <w:rPr>
                <w:sz w:val="18"/>
                <w:szCs w:val="20"/>
              </w:rPr>
              <w:instrText xml:space="preserve"> FORMTEXT </w:instrText>
            </w:r>
            <w:r w:rsidRPr="00897400">
              <w:rPr>
                <w:sz w:val="18"/>
                <w:szCs w:val="20"/>
              </w:rPr>
            </w:r>
            <w:r w:rsidRPr="00897400">
              <w:rPr>
                <w:sz w:val="18"/>
                <w:szCs w:val="20"/>
              </w:rPr>
              <w:fldChar w:fldCharType="separate"/>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rFonts w:ascii="Arial" w:hAnsi="Arial"/>
                <w:noProof/>
                <w:sz w:val="18"/>
                <w:szCs w:val="20"/>
              </w:rPr>
              <w:t> </w:t>
            </w:r>
            <w:r w:rsidRPr="00897400">
              <w:rPr>
                <w:sz w:val="18"/>
                <w:szCs w:val="20"/>
              </w:rPr>
              <w:fldChar w:fldCharType="end"/>
            </w:r>
          </w:p>
        </w:tc>
      </w:tr>
    </w:tbl>
    <w:p w:rsidR="00474E81" w:rsidRPr="00E33C42" w:rsidRDefault="00474E81" w:rsidP="00474E81">
      <w:pPr>
        <w:tabs>
          <w:tab w:val="left" w:pos="3420"/>
          <w:tab w:val="center" w:pos="4320"/>
          <w:tab w:val="right" w:pos="9990"/>
        </w:tabs>
        <w:spacing w:line="300" w:lineRule="auto"/>
        <w:jc w:val="right"/>
        <w:rPr>
          <w:rFonts w:ascii="Arial" w:hAnsi="Arial" w:cs="Arial"/>
          <w:b/>
          <w:sz w:val="28"/>
          <w:szCs w:val="28"/>
        </w:rPr>
      </w:pPr>
    </w:p>
    <w:p w:rsidR="00474E81" w:rsidRPr="00474E81" w:rsidRDefault="00E07ACE" w:rsidP="00572EEC">
      <w:pPr>
        <w:jc w:val="right"/>
        <w:rPr>
          <w:sz w:val="20"/>
          <w:szCs w:val="20"/>
        </w:rPr>
      </w:pPr>
      <w:r>
        <w:rPr>
          <w:noProof/>
        </w:rPr>
        <w:drawing>
          <wp:anchor distT="0" distB="0" distL="114300" distR="114300" simplePos="0" relativeHeight="251657728" behindDoc="1" locked="1" layoutInCell="1" allowOverlap="0">
            <wp:simplePos x="0" y="0"/>
            <wp:positionH relativeFrom="column">
              <wp:posOffset>4800600</wp:posOffset>
            </wp:positionH>
            <wp:positionV relativeFrom="page">
              <wp:posOffset>8861425</wp:posOffset>
            </wp:positionV>
            <wp:extent cx="2038350" cy="956945"/>
            <wp:effectExtent l="0" t="0" r="0" b="0"/>
            <wp:wrapTight wrapText="bothSides">
              <wp:wrapPolygon edited="0">
                <wp:start x="0" y="0"/>
                <wp:lineTo x="0" y="21070"/>
                <wp:lineTo x="21398" y="21070"/>
                <wp:lineTo x="21398" y="0"/>
                <wp:lineTo x="0" y="0"/>
              </wp:wrapPolygon>
            </wp:wrapTight>
            <wp:docPr id="23" name="Picture 23" descr="PA060 - PA Private Duty Nursing Prior Authorization Acknowledgemen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060 - PA Private Duty Nursing Prior Authorization Acknowledgement - P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956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B63" w:rsidRDefault="003E5B63" w:rsidP="00143EED">
      <w:pPr>
        <w:pStyle w:val="Header"/>
        <w:tabs>
          <w:tab w:val="clear" w:pos="8640"/>
          <w:tab w:val="left" w:pos="3420"/>
          <w:tab w:val="right" w:pos="9990"/>
        </w:tabs>
        <w:spacing w:line="300" w:lineRule="auto"/>
      </w:pPr>
    </w:p>
    <w:sectPr w:rsidR="003E5B63">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76C" w:rsidRDefault="008C476C" w:rsidP="00D93DD6">
      <w:pPr>
        <w:pStyle w:val="Header"/>
      </w:pPr>
      <w:r>
        <w:separator/>
      </w:r>
    </w:p>
  </w:endnote>
  <w:endnote w:type="continuationSeparator" w:id="0">
    <w:p w:rsidR="008C476C" w:rsidRDefault="008C476C" w:rsidP="00D93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17" w:rsidRDefault="00085A17">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76C" w:rsidRDefault="008C476C" w:rsidP="00D93DD6">
      <w:pPr>
        <w:pStyle w:val="Header"/>
      </w:pPr>
      <w:r>
        <w:separator/>
      </w:r>
    </w:p>
  </w:footnote>
  <w:footnote w:type="continuationSeparator" w:id="0">
    <w:p w:rsidR="008C476C" w:rsidRDefault="008C476C" w:rsidP="00D93DD6">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543F3"/>
    <w:multiLevelType w:val="singleLevel"/>
    <w:tmpl w:val="521EE1C6"/>
    <w:lvl w:ilvl="0">
      <w:start w:val="4"/>
      <w:numFmt w:val="decimal"/>
      <w:lvlText w:val="%1."/>
      <w:lvlJc w:val="left"/>
      <w:pPr>
        <w:tabs>
          <w:tab w:val="num" w:pos="360"/>
        </w:tabs>
        <w:ind w:left="360" w:hanging="360"/>
      </w:pPr>
      <w:rPr>
        <w:rFonts w:hint="default"/>
      </w:rPr>
    </w:lvl>
  </w:abstractNum>
  <w:abstractNum w:abstractNumId="1">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wB6YR8jMxZy43gSHoTuYt0RWw=" w:salt="bjwQOoVQ3vk+Ziaio3KvMA=="/>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B4"/>
    <w:rsid w:val="00002F92"/>
    <w:rsid w:val="00010EC6"/>
    <w:rsid w:val="00051061"/>
    <w:rsid w:val="00057F25"/>
    <w:rsid w:val="000724CA"/>
    <w:rsid w:val="00085A17"/>
    <w:rsid w:val="00086223"/>
    <w:rsid w:val="000958A1"/>
    <w:rsid w:val="000B5585"/>
    <w:rsid w:val="000C2B14"/>
    <w:rsid w:val="000C7433"/>
    <w:rsid w:val="000F1C37"/>
    <w:rsid w:val="000F47D0"/>
    <w:rsid w:val="001133A7"/>
    <w:rsid w:val="00117BC4"/>
    <w:rsid w:val="00143EED"/>
    <w:rsid w:val="00153C40"/>
    <w:rsid w:val="00160CCD"/>
    <w:rsid w:val="001930DF"/>
    <w:rsid w:val="001A7EC5"/>
    <w:rsid w:val="001B4E8A"/>
    <w:rsid w:val="00205B62"/>
    <w:rsid w:val="0021442D"/>
    <w:rsid w:val="0021709F"/>
    <w:rsid w:val="0021760E"/>
    <w:rsid w:val="002405E2"/>
    <w:rsid w:val="00246569"/>
    <w:rsid w:val="00262633"/>
    <w:rsid w:val="00282F6F"/>
    <w:rsid w:val="00294D62"/>
    <w:rsid w:val="002952D5"/>
    <w:rsid w:val="002A18E2"/>
    <w:rsid w:val="002B3746"/>
    <w:rsid w:val="002C77BC"/>
    <w:rsid w:val="002E5B66"/>
    <w:rsid w:val="002E6A24"/>
    <w:rsid w:val="0030599D"/>
    <w:rsid w:val="00316DE3"/>
    <w:rsid w:val="003521F1"/>
    <w:rsid w:val="003533B5"/>
    <w:rsid w:val="00375D31"/>
    <w:rsid w:val="00377116"/>
    <w:rsid w:val="003839D2"/>
    <w:rsid w:val="0039237D"/>
    <w:rsid w:val="003E5B63"/>
    <w:rsid w:val="003E606B"/>
    <w:rsid w:val="00415E48"/>
    <w:rsid w:val="00422BD5"/>
    <w:rsid w:val="0043320C"/>
    <w:rsid w:val="0044166F"/>
    <w:rsid w:val="004524B8"/>
    <w:rsid w:val="00474E81"/>
    <w:rsid w:val="00496B27"/>
    <w:rsid w:val="004A17A4"/>
    <w:rsid w:val="004D3CFF"/>
    <w:rsid w:val="00513AB2"/>
    <w:rsid w:val="005212CA"/>
    <w:rsid w:val="00521BFC"/>
    <w:rsid w:val="00561062"/>
    <w:rsid w:val="00571BF9"/>
    <w:rsid w:val="00572EEC"/>
    <w:rsid w:val="00594D4A"/>
    <w:rsid w:val="005A320C"/>
    <w:rsid w:val="005A39C1"/>
    <w:rsid w:val="005A6112"/>
    <w:rsid w:val="005F52B4"/>
    <w:rsid w:val="005F5559"/>
    <w:rsid w:val="00614ABD"/>
    <w:rsid w:val="00621C68"/>
    <w:rsid w:val="00640D37"/>
    <w:rsid w:val="00653D9C"/>
    <w:rsid w:val="006629DC"/>
    <w:rsid w:val="006823AD"/>
    <w:rsid w:val="00686797"/>
    <w:rsid w:val="00690040"/>
    <w:rsid w:val="006C15E9"/>
    <w:rsid w:val="006C42F0"/>
    <w:rsid w:val="006D5754"/>
    <w:rsid w:val="00746F43"/>
    <w:rsid w:val="0075024B"/>
    <w:rsid w:val="00762CD1"/>
    <w:rsid w:val="00771163"/>
    <w:rsid w:val="007B6223"/>
    <w:rsid w:val="007B757A"/>
    <w:rsid w:val="00820B69"/>
    <w:rsid w:val="008608C5"/>
    <w:rsid w:val="00861654"/>
    <w:rsid w:val="0087630B"/>
    <w:rsid w:val="008911EE"/>
    <w:rsid w:val="00897400"/>
    <w:rsid w:val="008A65A2"/>
    <w:rsid w:val="008C377A"/>
    <w:rsid w:val="008C476C"/>
    <w:rsid w:val="00930ECF"/>
    <w:rsid w:val="0095064B"/>
    <w:rsid w:val="009512DD"/>
    <w:rsid w:val="00960AD0"/>
    <w:rsid w:val="009725C7"/>
    <w:rsid w:val="009949A8"/>
    <w:rsid w:val="009A2091"/>
    <w:rsid w:val="009B49E0"/>
    <w:rsid w:val="009B4D58"/>
    <w:rsid w:val="00A22EF9"/>
    <w:rsid w:val="00A2488F"/>
    <w:rsid w:val="00A36B98"/>
    <w:rsid w:val="00A75B34"/>
    <w:rsid w:val="00A91F38"/>
    <w:rsid w:val="00A94F5A"/>
    <w:rsid w:val="00AD131E"/>
    <w:rsid w:val="00AE0DB2"/>
    <w:rsid w:val="00AF17D5"/>
    <w:rsid w:val="00AF25A1"/>
    <w:rsid w:val="00AF2890"/>
    <w:rsid w:val="00AF7976"/>
    <w:rsid w:val="00B34184"/>
    <w:rsid w:val="00B439C1"/>
    <w:rsid w:val="00B6652A"/>
    <w:rsid w:val="00B672DF"/>
    <w:rsid w:val="00BB15EC"/>
    <w:rsid w:val="00BC01E6"/>
    <w:rsid w:val="00BF3770"/>
    <w:rsid w:val="00BF4DA7"/>
    <w:rsid w:val="00C037E0"/>
    <w:rsid w:val="00C04E5D"/>
    <w:rsid w:val="00C32B32"/>
    <w:rsid w:val="00C65E86"/>
    <w:rsid w:val="00C80437"/>
    <w:rsid w:val="00C93554"/>
    <w:rsid w:val="00D24132"/>
    <w:rsid w:val="00D42F7F"/>
    <w:rsid w:val="00D54434"/>
    <w:rsid w:val="00D63805"/>
    <w:rsid w:val="00D90D71"/>
    <w:rsid w:val="00D93DD6"/>
    <w:rsid w:val="00DA1C62"/>
    <w:rsid w:val="00DC3811"/>
    <w:rsid w:val="00DE70C1"/>
    <w:rsid w:val="00E044EB"/>
    <w:rsid w:val="00E073D9"/>
    <w:rsid w:val="00E07ACE"/>
    <w:rsid w:val="00E33C42"/>
    <w:rsid w:val="00E55DF4"/>
    <w:rsid w:val="00E958F9"/>
    <w:rsid w:val="00EC142A"/>
    <w:rsid w:val="00F56ACB"/>
    <w:rsid w:val="00FA1B53"/>
    <w:rsid w:val="00FB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2127</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ForwardHealth Private Duty Nursing Prior Authorization Acknowledgment.doc</vt:lpstr>
    </vt:vector>
  </TitlesOfParts>
  <Company>DHS</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ForwardHealth Private Duty Nursing Prior Authorization Acknowledgment.doc</dc:title>
  <dc:creator>DHFS</dc:creator>
  <cp:lastModifiedBy>Mulder, Lois J</cp:lastModifiedBy>
  <cp:revision>2</cp:revision>
  <dcterms:created xsi:type="dcterms:W3CDTF">2019-09-23T17:06:00Z</dcterms:created>
  <dcterms:modified xsi:type="dcterms:W3CDTF">2019-09-23T17:06:00Z</dcterms:modified>
</cp:coreProperties>
</file>